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B30E01"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bookmarkStart w:id="0" w:name="_GoBack"/>
      <w:bookmarkEnd w:id="0"/>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B30E01" w:rsidRPr="00B30E01">
        <w:rPr>
          <w:rFonts w:hAnsi="ＭＳ 明朝" w:hint="eastAsia"/>
          <w:u w:val="single"/>
        </w:rPr>
        <w:t>大瓜字井内ほか１字地内汚水管渠移設工事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B30E01" w:rsidRPr="00225C9E">
        <w:rPr>
          <w:rFonts w:hAnsi="ＭＳ 明朝" w:hint="eastAsia"/>
        </w:rPr>
        <w:t>大瓜字井内ほか１字地内汚水管渠移設工事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B30E01" w:rsidRPr="00B30E01">
        <w:rPr>
          <w:rFonts w:hAnsi="ＭＳ 明朝" w:hint="eastAsia"/>
          <w:u w:val="single"/>
        </w:rPr>
        <w:t>大瓜字井内ほか１字地内汚水管渠移設工事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5D4A"/>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0E01"/>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7496"/>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E91B7-6812-46E7-8F53-7C13FC36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honbun.dot</Template>
  <TotalTime>8</TotalTime>
  <Pages>3</Pages>
  <Words>1013</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okubo nobuhiro</cp:lastModifiedBy>
  <cp:revision>14</cp:revision>
  <cp:lastPrinted>2015-07-22T07:12:00Z</cp:lastPrinted>
  <dcterms:created xsi:type="dcterms:W3CDTF">2018-01-30T04:23:00Z</dcterms:created>
  <dcterms:modified xsi:type="dcterms:W3CDTF">2019-04-20T14:16:00Z</dcterms:modified>
</cp:coreProperties>
</file>