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DE" w:rsidRPr="007E69CE" w:rsidRDefault="007E69CE" w:rsidP="00456FAE">
      <w:pPr>
        <w:rPr>
          <w:rFonts w:ascii="ＭＳ ゴシック" w:eastAsia="ＭＳ ゴシック" w:hAnsi="ＭＳ ゴシック"/>
        </w:rPr>
      </w:pPr>
      <w:r w:rsidRPr="007E69CE">
        <w:rPr>
          <w:rFonts w:ascii="ＭＳ ゴシック" w:eastAsia="ＭＳ ゴシック" w:hAnsi="ＭＳ ゴシック" w:hint="eastAsia"/>
        </w:rPr>
        <w:t>別記様式１</w:t>
      </w:r>
    </w:p>
    <w:p w:rsidR="007E69CE" w:rsidRPr="00310F8B" w:rsidRDefault="007E69CE" w:rsidP="00456FAE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310F8B">
        <w:rPr>
          <w:rFonts w:ascii="ＭＳ ゴシック" w:eastAsia="ＭＳ ゴシック" w:hAnsi="ＭＳ ゴシック" w:hint="eastAsia"/>
          <w:b/>
          <w:sz w:val="28"/>
        </w:rPr>
        <w:t>ウィークリースタンス</w:t>
      </w:r>
      <w:r w:rsidR="008F3A5C">
        <w:rPr>
          <w:rFonts w:ascii="ＭＳ ゴシック" w:eastAsia="ＭＳ ゴシック" w:hAnsi="ＭＳ ゴシック" w:hint="eastAsia"/>
          <w:b/>
          <w:sz w:val="28"/>
        </w:rPr>
        <w:t>等</w:t>
      </w:r>
      <w:r w:rsidRPr="00310F8B">
        <w:rPr>
          <w:rFonts w:ascii="ＭＳ ゴシック" w:eastAsia="ＭＳ ゴシック" w:hAnsi="ＭＳ ゴシック" w:hint="eastAsia"/>
          <w:b/>
          <w:sz w:val="28"/>
        </w:rPr>
        <w:t>推進チェックシート</w:t>
      </w:r>
    </w:p>
    <w:p w:rsidR="00ED3A43" w:rsidRDefault="00ED3A43" w:rsidP="00456FAE">
      <w:pPr>
        <w:jc w:val="left"/>
        <w:rPr>
          <w:rFonts w:ascii="ＭＳ ゴシック" w:eastAsia="ＭＳ ゴシック" w:hAnsi="ＭＳ ゴシック"/>
        </w:rPr>
      </w:pPr>
    </w:p>
    <w:p w:rsidR="007E69CE" w:rsidRDefault="00CC1FF0" w:rsidP="00456FA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協議</w:t>
      </w:r>
      <w:r w:rsidR="00456FAE">
        <w:rPr>
          <w:rFonts w:ascii="ＭＳ ゴシック" w:eastAsia="ＭＳ ゴシック" w:hAnsi="ＭＳ ゴシック" w:hint="eastAsia"/>
        </w:rPr>
        <w:t>日　令和</w:t>
      </w:r>
      <w:r w:rsidR="00ED3A43">
        <w:rPr>
          <w:rFonts w:ascii="ＭＳ ゴシック" w:eastAsia="ＭＳ ゴシック" w:hAnsi="ＭＳ ゴシック" w:hint="eastAsia"/>
        </w:rPr>
        <w:t>○○年○○月○○日</w:t>
      </w:r>
    </w:p>
    <w:p w:rsidR="007E69CE" w:rsidRPr="00310F8B" w:rsidRDefault="007E69CE" w:rsidP="00456FAE">
      <w:pPr>
        <w:jc w:val="left"/>
        <w:rPr>
          <w:rFonts w:ascii="ＭＳ ゴシック" w:eastAsia="ＭＳ ゴシック" w:hAnsi="ＭＳ ゴシック"/>
          <w:b/>
        </w:rPr>
      </w:pPr>
      <w:r w:rsidRPr="00310F8B">
        <w:rPr>
          <w:rFonts w:ascii="ＭＳ ゴシック" w:eastAsia="ＭＳ ゴシック" w:hAnsi="ＭＳ ゴシック" w:hint="eastAsia"/>
          <w:b/>
        </w:rPr>
        <w:t>（１）</w:t>
      </w:r>
      <w:bookmarkStart w:id="0" w:name="_GoBack"/>
      <w:bookmarkEnd w:id="0"/>
      <w:r w:rsidRPr="00310F8B">
        <w:rPr>
          <w:rFonts w:ascii="ＭＳ ゴシック" w:eastAsia="ＭＳ ゴシック" w:hAnsi="ＭＳ ゴシック" w:hint="eastAsia"/>
          <w:b/>
        </w:rPr>
        <w:t>協議参加者</w:t>
      </w:r>
    </w:p>
    <w:tbl>
      <w:tblPr>
        <w:tblStyle w:val="a3"/>
        <w:tblW w:w="0" w:type="auto"/>
        <w:tblInd w:w="3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95"/>
        <w:gridCol w:w="1080"/>
        <w:gridCol w:w="2096"/>
        <w:gridCol w:w="1048"/>
        <w:gridCol w:w="1049"/>
        <w:gridCol w:w="2097"/>
      </w:tblGrid>
      <w:tr w:rsidR="007F058E" w:rsidTr="00436B70">
        <w:tc>
          <w:tcPr>
            <w:tcW w:w="1795" w:type="dxa"/>
            <w:shd w:val="clear" w:color="auto" w:fill="B4C6E7" w:themeFill="accent5" w:themeFillTint="66"/>
            <w:vAlign w:val="center"/>
          </w:tcPr>
          <w:p w:rsidR="007F058E" w:rsidRDefault="00436B70" w:rsidP="00456FA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工事・</w:t>
            </w:r>
            <w:r w:rsidR="007F058E">
              <w:rPr>
                <w:rFonts w:ascii="ＭＳ ゴシック" w:eastAsia="ＭＳ ゴシック" w:hAnsi="ＭＳ ゴシック" w:hint="eastAsia"/>
              </w:rPr>
              <w:t>業務番号</w:t>
            </w:r>
          </w:p>
        </w:tc>
        <w:tc>
          <w:tcPr>
            <w:tcW w:w="7370" w:type="dxa"/>
            <w:gridSpan w:val="5"/>
          </w:tcPr>
          <w:p w:rsidR="007F058E" w:rsidRPr="00422F29" w:rsidRDefault="007F058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F058E" w:rsidTr="00436B70">
        <w:tc>
          <w:tcPr>
            <w:tcW w:w="1795" w:type="dxa"/>
            <w:shd w:val="clear" w:color="auto" w:fill="B4C6E7" w:themeFill="accent5" w:themeFillTint="66"/>
            <w:vAlign w:val="center"/>
          </w:tcPr>
          <w:p w:rsidR="007F058E" w:rsidRDefault="00436B70" w:rsidP="00456FA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工事・</w:t>
            </w:r>
            <w:r w:rsidR="007F058E">
              <w:rPr>
                <w:rFonts w:ascii="ＭＳ ゴシック" w:eastAsia="ＭＳ ゴシック" w:hAnsi="ＭＳ ゴシック" w:hint="eastAsia"/>
              </w:rPr>
              <w:t>業務名</w:t>
            </w:r>
          </w:p>
        </w:tc>
        <w:tc>
          <w:tcPr>
            <w:tcW w:w="7370" w:type="dxa"/>
            <w:gridSpan w:val="5"/>
          </w:tcPr>
          <w:p w:rsidR="007F058E" w:rsidRPr="00422F29" w:rsidRDefault="007F058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F058E" w:rsidTr="00436B70">
        <w:tc>
          <w:tcPr>
            <w:tcW w:w="1795" w:type="dxa"/>
            <w:shd w:val="clear" w:color="auto" w:fill="B4C6E7" w:themeFill="accent5" w:themeFillTint="66"/>
            <w:vAlign w:val="center"/>
          </w:tcPr>
          <w:p w:rsidR="007F058E" w:rsidRDefault="00436B70" w:rsidP="00456FA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</w:t>
            </w:r>
            <w:r w:rsidR="007F058E">
              <w:rPr>
                <w:rFonts w:ascii="ＭＳ ゴシック" w:eastAsia="ＭＳ ゴシック" w:hAnsi="ＭＳ ゴシック" w:hint="eastAsia"/>
              </w:rPr>
              <w:t>期</w:t>
            </w:r>
            <w:r>
              <w:rPr>
                <w:rFonts w:ascii="ＭＳ ゴシック" w:eastAsia="ＭＳ ゴシック" w:hAnsi="ＭＳ ゴシック" w:hint="eastAsia"/>
              </w:rPr>
              <w:t>・履行期間</w:t>
            </w:r>
          </w:p>
        </w:tc>
        <w:tc>
          <w:tcPr>
            <w:tcW w:w="7370" w:type="dxa"/>
            <w:gridSpan w:val="5"/>
          </w:tcPr>
          <w:p w:rsidR="007F058E" w:rsidRPr="00422F29" w:rsidRDefault="007F058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F058E" w:rsidTr="00436B70">
        <w:tc>
          <w:tcPr>
            <w:tcW w:w="1795" w:type="dxa"/>
            <w:vMerge w:val="restart"/>
            <w:shd w:val="clear" w:color="auto" w:fill="B4C6E7" w:themeFill="accent5" w:themeFillTint="66"/>
            <w:vAlign w:val="center"/>
          </w:tcPr>
          <w:p w:rsidR="007F058E" w:rsidRDefault="007F058E" w:rsidP="00456FA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 注 者</w:t>
            </w:r>
          </w:p>
        </w:tc>
        <w:tc>
          <w:tcPr>
            <w:tcW w:w="1080" w:type="dxa"/>
            <w:shd w:val="clear" w:color="auto" w:fill="D9E2F3" w:themeFill="accent5" w:themeFillTint="33"/>
            <w:vAlign w:val="center"/>
          </w:tcPr>
          <w:p w:rsidR="007F058E" w:rsidRDefault="007F058E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事務所名</w:t>
            </w:r>
          </w:p>
        </w:tc>
        <w:tc>
          <w:tcPr>
            <w:tcW w:w="6290" w:type="dxa"/>
            <w:gridSpan w:val="4"/>
          </w:tcPr>
          <w:p w:rsidR="007F058E" w:rsidRPr="00422F29" w:rsidRDefault="007F058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4A69" w:rsidRPr="000C4A69" w:rsidTr="002E3C58">
        <w:tc>
          <w:tcPr>
            <w:tcW w:w="1795" w:type="dxa"/>
            <w:vMerge/>
            <w:shd w:val="clear" w:color="auto" w:fill="B4C6E7" w:themeFill="accent5" w:themeFillTint="66"/>
            <w:vAlign w:val="center"/>
          </w:tcPr>
          <w:p w:rsidR="000164DB" w:rsidRPr="000C4A69" w:rsidRDefault="000164DB" w:rsidP="00456FAE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shd w:val="clear" w:color="auto" w:fill="D9E2F3" w:themeFill="accent5" w:themeFillTint="33"/>
            <w:vAlign w:val="center"/>
          </w:tcPr>
          <w:p w:rsidR="000164DB" w:rsidRPr="000C4A69" w:rsidRDefault="000164DB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 w:rsidRPr="000C4A69">
              <w:rPr>
                <w:rFonts w:ascii="ＭＳ ゴシック" w:eastAsia="ＭＳ ゴシック" w:hAnsi="ＭＳ ゴシック" w:hint="eastAsia"/>
              </w:rPr>
              <w:t>職　　名</w:t>
            </w:r>
          </w:p>
        </w:tc>
        <w:tc>
          <w:tcPr>
            <w:tcW w:w="3144" w:type="dxa"/>
            <w:gridSpan w:val="2"/>
            <w:vAlign w:val="center"/>
          </w:tcPr>
          <w:p w:rsidR="000164DB" w:rsidRPr="000C4A69" w:rsidRDefault="000164DB" w:rsidP="0024136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C4A69">
              <w:rPr>
                <w:rFonts w:ascii="ＭＳ ゴシック" w:eastAsia="ＭＳ ゴシック" w:hAnsi="ＭＳ ゴシック" w:hint="eastAsia"/>
                <w:spacing w:val="-20"/>
              </w:rPr>
              <w:t>監督員(調査員)</w:t>
            </w:r>
          </w:p>
        </w:tc>
        <w:tc>
          <w:tcPr>
            <w:tcW w:w="3146" w:type="dxa"/>
            <w:gridSpan w:val="2"/>
            <w:vAlign w:val="center"/>
          </w:tcPr>
          <w:p w:rsidR="000164DB" w:rsidRPr="000C4A69" w:rsidRDefault="000164DB" w:rsidP="0024136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C4A69">
              <w:rPr>
                <w:rFonts w:ascii="ＭＳ ゴシック" w:eastAsia="ＭＳ ゴシック" w:hAnsi="ＭＳ ゴシック" w:hint="eastAsia"/>
              </w:rPr>
              <w:t>副監督員</w:t>
            </w:r>
            <w:r w:rsidRPr="000C4A69">
              <w:rPr>
                <w:rFonts w:ascii="ＭＳ ゴシック" w:eastAsia="ＭＳ ゴシック" w:hAnsi="ＭＳ ゴシック"/>
              </w:rPr>
              <w:t>(副調査員)</w:t>
            </w:r>
          </w:p>
        </w:tc>
      </w:tr>
      <w:tr w:rsidR="000C4A69" w:rsidRPr="000C4A69" w:rsidTr="00FA373C">
        <w:tc>
          <w:tcPr>
            <w:tcW w:w="1795" w:type="dxa"/>
            <w:vMerge/>
            <w:shd w:val="clear" w:color="auto" w:fill="B4C6E7" w:themeFill="accent5" w:themeFillTint="66"/>
            <w:vAlign w:val="center"/>
          </w:tcPr>
          <w:p w:rsidR="000164DB" w:rsidRPr="000C4A69" w:rsidRDefault="000164DB" w:rsidP="00456FAE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shd w:val="clear" w:color="auto" w:fill="D9E2F3" w:themeFill="accent5" w:themeFillTint="33"/>
            <w:vAlign w:val="center"/>
          </w:tcPr>
          <w:p w:rsidR="000164DB" w:rsidRPr="000C4A69" w:rsidRDefault="000164DB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 w:rsidRPr="000C4A69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144" w:type="dxa"/>
            <w:gridSpan w:val="2"/>
            <w:vAlign w:val="center"/>
          </w:tcPr>
          <w:p w:rsidR="000164DB" w:rsidRPr="000C4A69" w:rsidRDefault="000164DB" w:rsidP="0024136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146" w:type="dxa"/>
            <w:gridSpan w:val="2"/>
            <w:vAlign w:val="center"/>
          </w:tcPr>
          <w:p w:rsidR="000164DB" w:rsidRPr="000C4A69" w:rsidRDefault="000164DB" w:rsidP="00241360">
            <w:pPr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0C4A69" w:rsidRPr="000C4A69" w:rsidTr="00456FAE">
        <w:tc>
          <w:tcPr>
            <w:tcW w:w="1795" w:type="dxa"/>
            <w:vMerge w:val="restart"/>
            <w:shd w:val="clear" w:color="auto" w:fill="B4C6E7" w:themeFill="accent5" w:themeFillTint="66"/>
            <w:vAlign w:val="center"/>
          </w:tcPr>
          <w:p w:rsidR="007F058E" w:rsidRPr="000C4A69" w:rsidRDefault="007F058E" w:rsidP="00456FA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C4A69">
              <w:rPr>
                <w:rFonts w:ascii="ＭＳ ゴシック" w:eastAsia="ＭＳ ゴシック" w:hAnsi="ＭＳ ゴシック" w:hint="eastAsia"/>
              </w:rPr>
              <w:t>受 注 者</w:t>
            </w:r>
          </w:p>
        </w:tc>
        <w:tc>
          <w:tcPr>
            <w:tcW w:w="1080" w:type="dxa"/>
            <w:shd w:val="clear" w:color="auto" w:fill="D9E2F3" w:themeFill="accent5" w:themeFillTint="33"/>
            <w:vAlign w:val="center"/>
          </w:tcPr>
          <w:p w:rsidR="007F058E" w:rsidRPr="000C4A69" w:rsidRDefault="007F058E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 w:rsidRPr="000C4A69">
              <w:rPr>
                <w:rFonts w:ascii="ＭＳ ゴシック" w:eastAsia="ＭＳ ゴシック" w:hAnsi="ＭＳ ゴシック" w:hint="eastAsia"/>
              </w:rPr>
              <w:t>会</w:t>
            </w:r>
            <w:r w:rsidR="00436B70" w:rsidRPr="000C4A6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C4A69">
              <w:rPr>
                <w:rFonts w:ascii="ＭＳ ゴシック" w:eastAsia="ＭＳ ゴシック" w:hAnsi="ＭＳ ゴシック" w:hint="eastAsia"/>
              </w:rPr>
              <w:t>社</w:t>
            </w:r>
            <w:r w:rsidR="00436B70" w:rsidRPr="000C4A6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C4A6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290" w:type="dxa"/>
            <w:gridSpan w:val="4"/>
            <w:vAlign w:val="center"/>
          </w:tcPr>
          <w:p w:rsidR="007F058E" w:rsidRPr="000C4A69" w:rsidRDefault="007F058E" w:rsidP="00241360">
            <w:pPr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0C4A69" w:rsidRPr="000C4A69" w:rsidTr="00456FAE">
        <w:tc>
          <w:tcPr>
            <w:tcW w:w="1795" w:type="dxa"/>
            <w:vMerge/>
            <w:shd w:val="clear" w:color="auto" w:fill="B4C6E7" w:themeFill="accent5" w:themeFillTint="66"/>
          </w:tcPr>
          <w:p w:rsidR="007F058E" w:rsidRPr="000C4A69" w:rsidRDefault="007F058E" w:rsidP="00456FA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shd w:val="clear" w:color="auto" w:fill="D9E2F3" w:themeFill="accent5" w:themeFillTint="33"/>
            <w:vAlign w:val="center"/>
          </w:tcPr>
          <w:p w:rsidR="007F058E" w:rsidRPr="000C4A69" w:rsidRDefault="007F058E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 w:rsidRPr="000C4A69">
              <w:rPr>
                <w:rFonts w:ascii="ＭＳ ゴシック" w:eastAsia="ＭＳ ゴシック" w:hAnsi="ＭＳ ゴシック" w:hint="eastAsia"/>
              </w:rPr>
              <w:t>職</w:t>
            </w:r>
            <w:r w:rsidR="00436B70" w:rsidRPr="000C4A6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C4A6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096" w:type="dxa"/>
            <w:vAlign w:val="center"/>
          </w:tcPr>
          <w:p w:rsidR="007F058E" w:rsidRPr="000C4A69" w:rsidRDefault="00436B70" w:rsidP="0024136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C4A69">
              <w:rPr>
                <w:rFonts w:ascii="ＭＳ ゴシック" w:eastAsia="ＭＳ ゴシック" w:hAnsi="ＭＳ ゴシック" w:hint="eastAsia"/>
                <w:spacing w:val="-20"/>
              </w:rPr>
              <w:t>○○技術者</w:t>
            </w:r>
          </w:p>
        </w:tc>
        <w:tc>
          <w:tcPr>
            <w:tcW w:w="2097" w:type="dxa"/>
            <w:gridSpan w:val="2"/>
            <w:vAlign w:val="center"/>
          </w:tcPr>
          <w:p w:rsidR="007F058E" w:rsidRPr="000C4A69" w:rsidRDefault="00436B70" w:rsidP="00241360">
            <w:pPr>
              <w:jc w:val="distribute"/>
              <w:rPr>
                <w:rFonts w:ascii="ＭＳ ゴシック" w:eastAsia="ＭＳ ゴシック" w:hAnsi="ＭＳ ゴシック"/>
                <w:spacing w:val="-20"/>
              </w:rPr>
            </w:pPr>
            <w:r w:rsidRPr="000C4A69">
              <w:rPr>
                <w:rFonts w:ascii="ＭＳ ゴシック" w:eastAsia="ＭＳ ゴシック" w:hAnsi="ＭＳ ゴシック" w:hint="eastAsia"/>
                <w:spacing w:val="-20"/>
              </w:rPr>
              <w:t>現場代理人(管理技術者)</w:t>
            </w:r>
          </w:p>
        </w:tc>
        <w:tc>
          <w:tcPr>
            <w:tcW w:w="2097" w:type="dxa"/>
            <w:vAlign w:val="center"/>
          </w:tcPr>
          <w:p w:rsidR="007F058E" w:rsidRPr="000C4A69" w:rsidRDefault="007F058E" w:rsidP="0024136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  <w:tr w:rsidR="000C4A69" w:rsidRPr="000C4A69" w:rsidTr="00456FAE">
        <w:tc>
          <w:tcPr>
            <w:tcW w:w="1795" w:type="dxa"/>
            <w:vMerge/>
            <w:shd w:val="clear" w:color="auto" w:fill="B4C6E7" w:themeFill="accent5" w:themeFillTint="66"/>
          </w:tcPr>
          <w:p w:rsidR="007F058E" w:rsidRPr="000C4A69" w:rsidRDefault="007F058E" w:rsidP="00456FA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shd w:val="clear" w:color="auto" w:fill="D9E2F3" w:themeFill="accent5" w:themeFillTint="33"/>
            <w:vAlign w:val="center"/>
          </w:tcPr>
          <w:p w:rsidR="007F058E" w:rsidRPr="000C4A69" w:rsidRDefault="007F058E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 w:rsidRPr="000C4A69">
              <w:rPr>
                <w:rFonts w:ascii="ＭＳ ゴシック" w:eastAsia="ＭＳ ゴシック" w:hAnsi="ＭＳ ゴシック" w:hint="eastAsia"/>
              </w:rPr>
              <w:t>氏</w:t>
            </w:r>
            <w:r w:rsidR="00436B70" w:rsidRPr="000C4A6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C4A6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096" w:type="dxa"/>
            <w:vAlign w:val="center"/>
          </w:tcPr>
          <w:p w:rsidR="007F058E" w:rsidRPr="000C4A69" w:rsidRDefault="007F058E" w:rsidP="00456F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7F058E" w:rsidRPr="000C4A69" w:rsidRDefault="007F058E" w:rsidP="00456F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97" w:type="dxa"/>
            <w:vAlign w:val="center"/>
          </w:tcPr>
          <w:p w:rsidR="007F058E" w:rsidRPr="000C4A69" w:rsidRDefault="007F058E" w:rsidP="00456F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E69CE" w:rsidRPr="000C4A69" w:rsidRDefault="007E69CE" w:rsidP="00456FAE">
      <w:pPr>
        <w:jc w:val="left"/>
        <w:rPr>
          <w:rFonts w:ascii="ＭＳ ゴシック" w:eastAsia="ＭＳ ゴシック" w:hAnsi="ＭＳ ゴシック"/>
        </w:rPr>
      </w:pPr>
    </w:p>
    <w:p w:rsidR="007F058E" w:rsidRPr="000C4A69" w:rsidRDefault="007F058E" w:rsidP="00456FAE">
      <w:pPr>
        <w:jc w:val="left"/>
        <w:rPr>
          <w:rFonts w:ascii="ＭＳ ゴシック" w:eastAsia="ＭＳ ゴシック" w:hAnsi="ＭＳ ゴシック"/>
          <w:b/>
        </w:rPr>
      </w:pPr>
      <w:r w:rsidRPr="000C4A69">
        <w:rPr>
          <w:rFonts w:ascii="ＭＳ ゴシック" w:eastAsia="ＭＳ ゴシック" w:hAnsi="ＭＳ ゴシック" w:hint="eastAsia"/>
          <w:b/>
        </w:rPr>
        <w:t>（２）</w:t>
      </w:r>
      <w:r w:rsidR="00CA2B1A" w:rsidRPr="000C4A69">
        <w:rPr>
          <w:rFonts w:ascii="ＭＳ ゴシック" w:eastAsia="ＭＳ ゴシック" w:hAnsi="ＭＳ ゴシック" w:hint="eastAsia"/>
          <w:b/>
        </w:rPr>
        <w:t>就業</w:t>
      </w:r>
      <w:r w:rsidRPr="000C4A69">
        <w:rPr>
          <w:rFonts w:ascii="ＭＳ ゴシック" w:eastAsia="ＭＳ ゴシック" w:hAnsi="ＭＳ ゴシック" w:hint="eastAsia"/>
          <w:b/>
        </w:rPr>
        <w:t>時間等</w:t>
      </w:r>
    </w:p>
    <w:tbl>
      <w:tblPr>
        <w:tblStyle w:val="a3"/>
        <w:tblW w:w="9180" w:type="dxa"/>
        <w:tblInd w:w="3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2790"/>
        <w:gridCol w:w="1710"/>
        <w:gridCol w:w="2880"/>
      </w:tblGrid>
      <w:tr w:rsidR="000C4A69" w:rsidRPr="000C4A69" w:rsidTr="00574AA0">
        <w:tc>
          <w:tcPr>
            <w:tcW w:w="4590" w:type="dxa"/>
            <w:gridSpan w:val="2"/>
            <w:shd w:val="clear" w:color="auto" w:fill="B4C6E7" w:themeFill="accent5" w:themeFillTint="66"/>
          </w:tcPr>
          <w:p w:rsidR="00CA2B1A" w:rsidRPr="000C4A69" w:rsidRDefault="00CA2B1A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 w:rsidRPr="000C4A69">
              <w:rPr>
                <w:rFonts w:ascii="ＭＳ ゴシック" w:eastAsia="ＭＳ ゴシック" w:hAnsi="ＭＳ ゴシック" w:hint="eastAsia"/>
              </w:rPr>
              <w:t>発　　注　　者</w:t>
            </w:r>
          </w:p>
        </w:tc>
        <w:tc>
          <w:tcPr>
            <w:tcW w:w="4590" w:type="dxa"/>
            <w:gridSpan w:val="2"/>
            <w:shd w:val="clear" w:color="auto" w:fill="B4C6E7" w:themeFill="accent5" w:themeFillTint="66"/>
          </w:tcPr>
          <w:p w:rsidR="00CA2B1A" w:rsidRPr="000C4A69" w:rsidRDefault="00CA2B1A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 w:rsidRPr="000C4A69">
              <w:rPr>
                <w:rFonts w:ascii="ＭＳ ゴシック" w:eastAsia="ＭＳ ゴシック" w:hAnsi="ＭＳ ゴシック" w:hint="eastAsia"/>
              </w:rPr>
              <w:t>受　　注　　者</w:t>
            </w:r>
          </w:p>
        </w:tc>
      </w:tr>
      <w:tr w:rsidR="000C4A69" w:rsidRPr="000C4A69" w:rsidTr="00241360">
        <w:tc>
          <w:tcPr>
            <w:tcW w:w="1800" w:type="dxa"/>
            <w:shd w:val="clear" w:color="auto" w:fill="D9E2F3" w:themeFill="accent5" w:themeFillTint="33"/>
          </w:tcPr>
          <w:p w:rsidR="00CA2B1A" w:rsidRPr="000C4A69" w:rsidRDefault="00CA2B1A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 w:rsidRPr="000C4A69">
              <w:rPr>
                <w:rFonts w:ascii="ＭＳ ゴシック" w:eastAsia="ＭＳ ゴシック" w:hAnsi="ＭＳ ゴシック" w:hint="eastAsia"/>
              </w:rPr>
              <w:t>始業時間</w:t>
            </w:r>
          </w:p>
        </w:tc>
        <w:tc>
          <w:tcPr>
            <w:tcW w:w="2790" w:type="dxa"/>
            <w:vAlign w:val="center"/>
          </w:tcPr>
          <w:p w:rsidR="00CA2B1A" w:rsidRPr="000C4A69" w:rsidRDefault="00CA2B1A" w:rsidP="00241360">
            <w:pPr>
              <w:jc w:val="center"/>
              <w:rPr>
                <w:rFonts w:ascii="ＭＳ 明朝" w:eastAsia="ＭＳ 明朝" w:hAnsi="ＭＳ 明朝"/>
              </w:rPr>
            </w:pPr>
            <w:r w:rsidRPr="000C4A69">
              <w:rPr>
                <w:rFonts w:ascii="ＭＳ 明朝" w:eastAsia="ＭＳ 明朝" w:hAnsi="ＭＳ 明朝" w:hint="eastAsia"/>
              </w:rPr>
              <w:t>８：３０</w:t>
            </w:r>
          </w:p>
        </w:tc>
        <w:tc>
          <w:tcPr>
            <w:tcW w:w="1710" w:type="dxa"/>
            <w:shd w:val="clear" w:color="auto" w:fill="D9E2F3" w:themeFill="accent5" w:themeFillTint="33"/>
          </w:tcPr>
          <w:p w:rsidR="00CA2B1A" w:rsidRPr="000C4A69" w:rsidRDefault="00CA2B1A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 w:rsidRPr="000C4A69">
              <w:rPr>
                <w:rFonts w:ascii="ＭＳ ゴシック" w:eastAsia="ＭＳ ゴシック" w:hAnsi="ＭＳ ゴシック" w:hint="eastAsia"/>
              </w:rPr>
              <w:t>始業時間</w:t>
            </w:r>
          </w:p>
        </w:tc>
        <w:tc>
          <w:tcPr>
            <w:tcW w:w="2880" w:type="dxa"/>
          </w:tcPr>
          <w:p w:rsidR="00CA2B1A" w:rsidRPr="000C4A69" w:rsidRDefault="00CA2B1A" w:rsidP="00456F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C4A69" w:rsidRPr="000C4A69" w:rsidTr="00241360">
        <w:tc>
          <w:tcPr>
            <w:tcW w:w="1800" w:type="dxa"/>
            <w:shd w:val="clear" w:color="auto" w:fill="D9E2F3" w:themeFill="accent5" w:themeFillTint="33"/>
          </w:tcPr>
          <w:p w:rsidR="00CA2B1A" w:rsidRPr="000C4A69" w:rsidRDefault="00CA2B1A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 w:rsidRPr="000C4A69">
              <w:rPr>
                <w:rFonts w:ascii="ＭＳ ゴシック" w:eastAsia="ＭＳ ゴシック" w:hAnsi="ＭＳ ゴシック" w:hint="eastAsia"/>
              </w:rPr>
              <w:t>終業時間</w:t>
            </w:r>
          </w:p>
        </w:tc>
        <w:tc>
          <w:tcPr>
            <w:tcW w:w="2790" w:type="dxa"/>
            <w:vAlign w:val="center"/>
          </w:tcPr>
          <w:p w:rsidR="00CA2B1A" w:rsidRPr="000C4A69" w:rsidRDefault="00D92405" w:rsidP="00241360">
            <w:pPr>
              <w:jc w:val="center"/>
              <w:rPr>
                <w:rFonts w:ascii="ＭＳ 明朝" w:eastAsia="ＭＳ 明朝" w:hAnsi="ＭＳ 明朝"/>
              </w:rPr>
            </w:pPr>
            <w:r w:rsidRPr="000C4A69">
              <w:rPr>
                <w:rFonts w:ascii="ＭＳ 明朝" w:eastAsia="ＭＳ 明朝" w:hAnsi="ＭＳ 明朝" w:hint="eastAsia"/>
              </w:rPr>
              <w:t>１７：００</w:t>
            </w:r>
          </w:p>
        </w:tc>
        <w:tc>
          <w:tcPr>
            <w:tcW w:w="1710" w:type="dxa"/>
            <w:shd w:val="clear" w:color="auto" w:fill="D9E2F3" w:themeFill="accent5" w:themeFillTint="33"/>
          </w:tcPr>
          <w:p w:rsidR="00CA2B1A" w:rsidRPr="000C4A69" w:rsidRDefault="00CA2B1A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 w:rsidRPr="000C4A69">
              <w:rPr>
                <w:rFonts w:ascii="ＭＳ ゴシック" w:eastAsia="ＭＳ ゴシック" w:hAnsi="ＭＳ ゴシック" w:hint="eastAsia"/>
              </w:rPr>
              <w:t>終業時間</w:t>
            </w:r>
          </w:p>
        </w:tc>
        <w:tc>
          <w:tcPr>
            <w:tcW w:w="2880" w:type="dxa"/>
          </w:tcPr>
          <w:p w:rsidR="00CA2B1A" w:rsidRPr="000C4A69" w:rsidRDefault="00CA2B1A" w:rsidP="00456F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A2B1A" w:rsidTr="00241360">
        <w:tc>
          <w:tcPr>
            <w:tcW w:w="1800" w:type="dxa"/>
            <w:shd w:val="clear" w:color="auto" w:fill="D9E2F3" w:themeFill="accent5" w:themeFillTint="33"/>
          </w:tcPr>
          <w:p w:rsidR="00CA2B1A" w:rsidRDefault="00CA2B1A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ノー残業デー</w:t>
            </w:r>
          </w:p>
        </w:tc>
        <w:tc>
          <w:tcPr>
            <w:tcW w:w="2790" w:type="dxa"/>
            <w:vAlign w:val="center"/>
          </w:tcPr>
          <w:p w:rsidR="00CA2B1A" w:rsidRPr="00422F29" w:rsidRDefault="00CA2B1A" w:rsidP="002413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0" w:type="dxa"/>
            <w:shd w:val="clear" w:color="auto" w:fill="D9E2F3" w:themeFill="accent5" w:themeFillTint="33"/>
          </w:tcPr>
          <w:p w:rsidR="00CA2B1A" w:rsidRDefault="00CA2B1A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ノー残業デー</w:t>
            </w:r>
          </w:p>
        </w:tc>
        <w:tc>
          <w:tcPr>
            <w:tcW w:w="2880" w:type="dxa"/>
          </w:tcPr>
          <w:p w:rsidR="00CA2B1A" w:rsidRPr="00422F29" w:rsidRDefault="00CA2B1A" w:rsidP="00456F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F058E" w:rsidRDefault="007F058E" w:rsidP="00456FAE">
      <w:pPr>
        <w:jc w:val="left"/>
        <w:rPr>
          <w:rFonts w:ascii="ＭＳ ゴシック" w:eastAsia="ＭＳ ゴシック" w:hAnsi="ＭＳ ゴシック"/>
        </w:rPr>
      </w:pPr>
    </w:p>
    <w:p w:rsidR="00CA2B1A" w:rsidRPr="00310F8B" w:rsidRDefault="00036243" w:rsidP="00456FAE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（３）取組</w:t>
      </w:r>
      <w:r w:rsidR="00CA2B1A" w:rsidRPr="00310F8B">
        <w:rPr>
          <w:rFonts w:ascii="ＭＳ ゴシック" w:eastAsia="ＭＳ ゴシック" w:hAnsi="ＭＳ ゴシック" w:hint="eastAsia"/>
          <w:b/>
        </w:rPr>
        <w:t>内容</w:t>
      </w:r>
    </w:p>
    <w:tbl>
      <w:tblPr>
        <w:tblStyle w:val="a3"/>
        <w:tblW w:w="0" w:type="auto"/>
        <w:tblInd w:w="3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5352"/>
        <w:gridCol w:w="1978"/>
        <w:gridCol w:w="1254"/>
      </w:tblGrid>
      <w:tr w:rsidR="00012101" w:rsidTr="00456FAE">
        <w:tc>
          <w:tcPr>
            <w:tcW w:w="5934" w:type="dxa"/>
            <w:gridSpan w:val="2"/>
            <w:shd w:val="clear" w:color="auto" w:fill="B4C6E7" w:themeFill="accent5" w:themeFillTint="66"/>
            <w:vAlign w:val="center"/>
          </w:tcPr>
          <w:p w:rsidR="00012101" w:rsidRDefault="00012101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取組内容</w:t>
            </w:r>
          </w:p>
        </w:tc>
        <w:tc>
          <w:tcPr>
            <w:tcW w:w="1978" w:type="dxa"/>
            <w:shd w:val="clear" w:color="auto" w:fill="B4C6E7" w:themeFill="accent5" w:themeFillTint="66"/>
            <w:vAlign w:val="center"/>
          </w:tcPr>
          <w:p w:rsidR="00012101" w:rsidRDefault="00012101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特記事項</w:t>
            </w:r>
          </w:p>
        </w:tc>
        <w:tc>
          <w:tcPr>
            <w:tcW w:w="1254" w:type="dxa"/>
            <w:shd w:val="clear" w:color="auto" w:fill="B4C6E7" w:themeFill="accent5" w:themeFillTint="66"/>
          </w:tcPr>
          <w:p w:rsidR="00012101" w:rsidRDefault="00012101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</w:t>
            </w:r>
          </w:p>
          <w:p w:rsidR="00012101" w:rsidRDefault="00012101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B1A">
              <w:rPr>
                <w:rFonts w:ascii="ＭＳ ゴシック" w:eastAsia="ＭＳ ゴシック" w:hAnsi="ＭＳ ゴシック" w:hint="eastAsia"/>
                <w:sz w:val="16"/>
              </w:rPr>
              <w:t>(■有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 </w:t>
            </w:r>
            <w:r w:rsidRPr="00CA2B1A">
              <w:rPr>
                <w:rFonts w:ascii="ＭＳ ゴシック" w:eastAsia="ＭＳ ゴシック" w:hAnsi="ＭＳ ゴシック" w:hint="eastAsia"/>
                <w:sz w:val="16"/>
              </w:rPr>
              <w:t>□無)</w:t>
            </w:r>
          </w:p>
        </w:tc>
      </w:tr>
      <w:tr w:rsidR="00436B70" w:rsidTr="00527C2A">
        <w:trPr>
          <w:trHeight w:val="180"/>
        </w:trPr>
        <w:tc>
          <w:tcPr>
            <w:tcW w:w="582" w:type="dxa"/>
            <w:vMerge w:val="restart"/>
            <w:shd w:val="clear" w:color="auto" w:fill="B4C6E7" w:themeFill="accent5" w:themeFillTint="66"/>
            <w:textDirection w:val="tbRlV"/>
          </w:tcPr>
          <w:p w:rsidR="00436B70" w:rsidRDefault="00436B70" w:rsidP="00456FA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基本項目</w:t>
            </w:r>
          </w:p>
        </w:tc>
        <w:tc>
          <w:tcPr>
            <w:tcW w:w="5352" w:type="dxa"/>
          </w:tcPr>
          <w:p w:rsidR="00436B70" w:rsidRPr="0054788E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  <w:r w:rsidRPr="0054788E">
              <w:rPr>
                <w:rFonts w:ascii="ＭＳ 明朝" w:eastAsia="ＭＳ 明朝" w:hAnsi="ＭＳ 明朝" w:hint="eastAsia"/>
              </w:rPr>
              <w:t>昼休みや</w:t>
            </w:r>
            <w:r w:rsidR="00757B5A">
              <w:rPr>
                <w:rFonts w:ascii="ＭＳ 明朝" w:eastAsia="ＭＳ 明朝" w:hAnsi="ＭＳ 明朝" w:hint="eastAsia"/>
              </w:rPr>
              <w:t>午後４時</w:t>
            </w:r>
            <w:r w:rsidRPr="0054788E">
              <w:rPr>
                <w:rFonts w:ascii="ＭＳ 明朝" w:eastAsia="ＭＳ 明朝" w:hAnsi="ＭＳ 明朝" w:hint="eastAsia"/>
              </w:rPr>
              <w:t>以降開始の打合せは行わない</w:t>
            </w:r>
          </w:p>
        </w:tc>
        <w:tc>
          <w:tcPr>
            <w:tcW w:w="1978" w:type="dxa"/>
          </w:tcPr>
          <w:p w:rsidR="00436B70" w:rsidRPr="00422F29" w:rsidRDefault="00436B70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956759907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36B70" w:rsidRDefault="00456FAE" w:rsidP="00456FAE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456FAE" w:rsidTr="00456FAE">
        <w:tc>
          <w:tcPr>
            <w:tcW w:w="582" w:type="dxa"/>
            <w:vMerge/>
            <w:shd w:val="clear" w:color="auto" w:fill="B4C6E7" w:themeFill="accent5" w:themeFillTint="66"/>
          </w:tcPr>
          <w:p w:rsidR="00456FAE" w:rsidRDefault="00456FAE" w:rsidP="00456F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2" w:type="dxa"/>
          </w:tcPr>
          <w:p w:rsidR="00456FAE" w:rsidRPr="0054788E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  <w:r w:rsidRPr="0054788E">
              <w:rPr>
                <w:rFonts w:ascii="ＭＳ 明朝" w:eastAsia="ＭＳ 明朝" w:hAnsi="ＭＳ 明朝" w:hint="eastAsia"/>
              </w:rPr>
              <w:t>休日明け日（月曜日等）は依頼の期限日としない</w:t>
            </w:r>
            <w:r w:rsidRPr="0054788E">
              <w:rPr>
                <w:rFonts w:ascii="ＭＳ 明朝" w:eastAsia="ＭＳ 明朝" w:hAnsi="ＭＳ 明朝" w:hint="eastAsia"/>
                <w:vertAlign w:val="superscript"/>
              </w:rPr>
              <w:t>※２</w:t>
            </w:r>
          </w:p>
        </w:tc>
        <w:tc>
          <w:tcPr>
            <w:tcW w:w="1978" w:type="dxa"/>
          </w:tcPr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1103923757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56FAE" w:rsidRDefault="00456FAE" w:rsidP="00456FAE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456FAE" w:rsidTr="00456FAE">
        <w:tc>
          <w:tcPr>
            <w:tcW w:w="582" w:type="dxa"/>
            <w:vMerge/>
            <w:shd w:val="clear" w:color="auto" w:fill="B4C6E7" w:themeFill="accent5" w:themeFillTint="66"/>
          </w:tcPr>
          <w:p w:rsidR="00456FAE" w:rsidRDefault="00456FAE" w:rsidP="00456F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2" w:type="dxa"/>
          </w:tcPr>
          <w:p w:rsidR="00456FAE" w:rsidRPr="0054788E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  <w:r w:rsidRPr="0054788E">
              <w:rPr>
                <w:rFonts w:ascii="ＭＳ 明朝" w:eastAsia="ＭＳ 明朝" w:hAnsi="ＭＳ 明朝" w:hint="eastAsia"/>
              </w:rPr>
              <w:t>休前日（金曜日等）は新たな依頼をしない</w:t>
            </w:r>
            <w:r w:rsidRPr="0054788E">
              <w:rPr>
                <w:rFonts w:ascii="ＭＳ 明朝" w:eastAsia="ＭＳ 明朝" w:hAnsi="ＭＳ 明朝" w:hint="eastAsia"/>
                <w:vertAlign w:val="superscript"/>
              </w:rPr>
              <w:t>※２</w:t>
            </w:r>
          </w:p>
        </w:tc>
        <w:tc>
          <w:tcPr>
            <w:tcW w:w="1978" w:type="dxa"/>
          </w:tcPr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297190640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56FAE" w:rsidRDefault="00456FAE" w:rsidP="00456FAE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456FAE" w:rsidTr="00456FAE">
        <w:tc>
          <w:tcPr>
            <w:tcW w:w="582" w:type="dxa"/>
            <w:vMerge/>
            <w:shd w:val="clear" w:color="auto" w:fill="B4C6E7" w:themeFill="accent5" w:themeFillTint="66"/>
          </w:tcPr>
          <w:p w:rsidR="00456FAE" w:rsidRDefault="00456FAE" w:rsidP="00456F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2" w:type="dxa"/>
          </w:tcPr>
          <w:p w:rsidR="00456FAE" w:rsidRPr="0054788E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  <w:r w:rsidRPr="0054788E">
              <w:rPr>
                <w:rFonts w:ascii="ＭＳ 明朝" w:eastAsia="ＭＳ 明朝" w:hAnsi="ＭＳ 明朝" w:hint="eastAsia"/>
              </w:rPr>
              <w:t>作業内容に見合った作業期間確保する</w:t>
            </w:r>
          </w:p>
        </w:tc>
        <w:tc>
          <w:tcPr>
            <w:tcW w:w="1978" w:type="dxa"/>
          </w:tcPr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750009909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56FAE" w:rsidRDefault="00456FAE" w:rsidP="00456FAE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456FAE" w:rsidTr="00456FAE">
        <w:tc>
          <w:tcPr>
            <w:tcW w:w="582" w:type="dxa"/>
            <w:vMerge/>
            <w:shd w:val="clear" w:color="auto" w:fill="B4C6E7" w:themeFill="accent5" w:themeFillTint="66"/>
          </w:tcPr>
          <w:p w:rsidR="00456FAE" w:rsidRDefault="00456FAE" w:rsidP="00456F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2" w:type="dxa"/>
          </w:tcPr>
          <w:p w:rsidR="00456FAE" w:rsidRPr="0054788E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  <w:r w:rsidRPr="0054788E">
              <w:rPr>
                <w:rFonts w:ascii="ＭＳ 明朝" w:eastAsia="ＭＳ 明朝" w:hAnsi="ＭＳ 明朝" w:hint="eastAsia"/>
              </w:rPr>
              <w:t>ノー残業デーは勤務時間外の依頼はしない</w:t>
            </w:r>
          </w:p>
        </w:tc>
        <w:tc>
          <w:tcPr>
            <w:tcW w:w="1978" w:type="dxa"/>
          </w:tcPr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566851426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56FAE" w:rsidRDefault="00456FAE" w:rsidP="00456FAE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456FAE" w:rsidTr="00456FAE">
        <w:tc>
          <w:tcPr>
            <w:tcW w:w="582" w:type="dxa"/>
            <w:vMerge/>
            <w:shd w:val="clear" w:color="auto" w:fill="B4C6E7" w:themeFill="accent5" w:themeFillTint="66"/>
          </w:tcPr>
          <w:p w:rsidR="00456FAE" w:rsidRDefault="00456FAE" w:rsidP="00456F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2" w:type="dxa"/>
          </w:tcPr>
          <w:p w:rsidR="00456FAE" w:rsidRPr="0054788E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  <w:r w:rsidRPr="0054788E">
              <w:rPr>
                <w:rFonts w:ascii="ＭＳ 明朝" w:eastAsia="ＭＳ 明朝" w:hAnsi="ＭＳ 明朝" w:hint="eastAsia"/>
              </w:rPr>
              <w:t>ワンデーレスポンスの対応の再徹底</w:t>
            </w:r>
            <w:r w:rsidR="00757B5A">
              <w:rPr>
                <w:rFonts w:ascii="ＭＳ 明朝" w:eastAsia="ＭＳ 明朝" w:hAnsi="ＭＳ 明朝" w:hint="eastAsia"/>
              </w:rPr>
              <w:t>を図る</w:t>
            </w:r>
          </w:p>
        </w:tc>
        <w:tc>
          <w:tcPr>
            <w:tcW w:w="1978" w:type="dxa"/>
          </w:tcPr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237992596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56FAE" w:rsidRDefault="00456FAE" w:rsidP="00456FAE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456FAE" w:rsidTr="00456FAE">
        <w:tc>
          <w:tcPr>
            <w:tcW w:w="582" w:type="dxa"/>
            <w:vMerge/>
            <w:shd w:val="clear" w:color="auto" w:fill="B4C6E7" w:themeFill="accent5" w:themeFillTint="66"/>
          </w:tcPr>
          <w:p w:rsidR="00456FAE" w:rsidRDefault="00456FAE" w:rsidP="00456F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2" w:type="dxa"/>
          </w:tcPr>
          <w:p w:rsidR="00456FAE" w:rsidRPr="0054788E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  <w:r w:rsidRPr="0054788E">
              <w:rPr>
                <w:rFonts w:ascii="ＭＳ 明朝" w:eastAsia="ＭＳ 明朝" w:hAnsi="ＭＳ 明朝" w:hint="eastAsia"/>
              </w:rPr>
              <w:t>工程に影響する条件等を受発注者間で確認・共有する</w:t>
            </w:r>
          </w:p>
        </w:tc>
        <w:tc>
          <w:tcPr>
            <w:tcW w:w="1978" w:type="dxa"/>
          </w:tcPr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851845923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56FAE" w:rsidRDefault="00456FAE" w:rsidP="00456FAE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456FAE" w:rsidTr="00456FAE">
        <w:tc>
          <w:tcPr>
            <w:tcW w:w="582" w:type="dxa"/>
            <w:vMerge/>
            <w:shd w:val="clear" w:color="auto" w:fill="B4C6E7" w:themeFill="accent5" w:themeFillTint="66"/>
          </w:tcPr>
          <w:p w:rsidR="00456FAE" w:rsidRDefault="00456FAE" w:rsidP="00456F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2" w:type="dxa"/>
          </w:tcPr>
          <w:p w:rsidR="00456FAE" w:rsidRPr="0054788E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  <w:r w:rsidRPr="0054788E">
              <w:rPr>
                <w:rFonts w:ascii="ＭＳ 明朝" w:eastAsia="ＭＳ 明朝" w:hAnsi="ＭＳ 明朝" w:hint="eastAsia"/>
              </w:rPr>
              <w:t>水曜日及び金曜日は定時の帰宅に心がける</w:t>
            </w:r>
          </w:p>
        </w:tc>
        <w:tc>
          <w:tcPr>
            <w:tcW w:w="1978" w:type="dxa"/>
          </w:tcPr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206771677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56FAE" w:rsidRDefault="00456FAE" w:rsidP="00456FAE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456FAE" w:rsidTr="00456FAE">
        <w:tc>
          <w:tcPr>
            <w:tcW w:w="582" w:type="dxa"/>
            <w:vMerge/>
            <w:shd w:val="clear" w:color="auto" w:fill="B4C6E7" w:themeFill="accent5" w:themeFillTint="66"/>
          </w:tcPr>
          <w:p w:rsidR="00456FAE" w:rsidRDefault="00456FAE" w:rsidP="00456F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2" w:type="dxa"/>
          </w:tcPr>
          <w:p w:rsidR="00456FAE" w:rsidRPr="0054788E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  <w:r w:rsidRPr="0054788E">
              <w:rPr>
                <w:rFonts w:ascii="ＭＳ 明朝" w:eastAsia="ＭＳ 明朝" w:hAnsi="ＭＳ 明朝" w:hint="eastAsia"/>
              </w:rPr>
              <w:t>定時間際，定時後の依頼，打合せを行わない</w:t>
            </w:r>
          </w:p>
        </w:tc>
        <w:tc>
          <w:tcPr>
            <w:tcW w:w="1978" w:type="dxa"/>
          </w:tcPr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-348796925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56FAE" w:rsidRDefault="00456FAE" w:rsidP="00456FAE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456FAE" w:rsidTr="00456FAE">
        <w:trPr>
          <w:cantSplit/>
          <w:trHeight w:val="316"/>
        </w:trPr>
        <w:tc>
          <w:tcPr>
            <w:tcW w:w="582" w:type="dxa"/>
            <w:vMerge w:val="restart"/>
            <w:shd w:val="clear" w:color="auto" w:fill="B4C6E7" w:themeFill="accent5" w:themeFillTint="66"/>
            <w:textDirection w:val="tbRlV"/>
          </w:tcPr>
          <w:p w:rsidR="00456FAE" w:rsidRDefault="00456FAE" w:rsidP="00456FA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41360">
              <w:rPr>
                <w:rFonts w:ascii="ＭＳ ゴシック" w:eastAsia="ＭＳ ゴシック" w:hAnsi="ＭＳ ゴシック" w:hint="eastAsia"/>
                <w:spacing w:val="-6"/>
              </w:rPr>
              <w:t>追加項目</w:t>
            </w:r>
            <w:r w:rsidRPr="00422F29">
              <w:rPr>
                <w:rFonts w:ascii="ＭＳ ゴシック" w:eastAsia="ＭＳ ゴシック" w:hAnsi="ＭＳ ゴシック" w:hint="eastAsia"/>
                <w:vertAlign w:val="superscript"/>
              </w:rPr>
              <w:t>※１</w:t>
            </w:r>
          </w:p>
        </w:tc>
        <w:tc>
          <w:tcPr>
            <w:tcW w:w="5352" w:type="dxa"/>
          </w:tcPr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</w:tcPr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-1195463379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56FAE" w:rsidRDefault="00456FAE" w:rsidP="00456FAE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456FAE" w:rsidTr="00456FAE">
        <w:trPr>
          <w:cantSplit/>
          <w:trHeight w:val="316"/>
        </w:trPr>
        <w:tc>
          <w:tcPr>
            <w:tcW w:w="582" w:type="dxa"/>
            <w:vMerge/>
            <w:shd w:val="clear" w:color="auto" w:fill="B4C6E7" w:themeFill="accent5" w:themeFillTint="66"/>
            <w:textDirection w:val="tbRlV"/>
          </w:tcPr>
          <w:p w:rsidR="00456FAE" w:rsidRDefault="00456FAE" w:rsidP="00456FA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2" w:type="dxa"/>
          </w:tcPr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</w:tcPr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428868077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56FAE" w:rsidRDefault="00456FAE" w:rsidP="00456FAE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456FAE" w:rsidTr="00456FAE">
        <w:trPr>
          <w:cantSplit/>
          <w:trHeight w:val="310"/>
        </w:trPr>
        <w:tc>
          <w:tcPr>
            <w:tcW w:w="582" w:type="dxa"/>
            <w:vMerge/>
            <w:shd w:val="clear" w:color="auto" w:fill="B4C6E7" w:themeFill="accent5" w:themeFillTint="66"/>
            <w:textDirection w:val="tbRlV"/>
          </w:tcPr>
          <w:p w:rsidR="00456FAE" w:rsidRDefault="00456FAE" w:rsidP="00456FA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2" w:type="dxa"/>
          </w:tcPr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</w:tcPr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-647208864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56FAE" w:rsidRDefault="00456FAE" w:rsidP="00456FAE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456FAE" w:rsidTr="00456FAE">
        <w:tc>
          <w:tcPr>
            <w:tcW w:w="582" w:type="dxa"/>
            <w:vMerge/>
            <w:shd w:val="clear" w:color="auto" w:fill="B4C6E7" w:themeFill="accent5" w:themeFillTint="66"/>
          </w:tcPr>
          <w:p w:rsidR="00456FAE" w:rsidRDefault="00456FAE" w:rsidP="00456FA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2" w:type="dxa"/>
          </w:tcPr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</w:tcPr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-1365054894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56FAE" w:rsidRDefault="00456FAE" w:rsidP="00456FAE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:rsidR="00CA2B1A" w:rsidRPr="00422F29" w:rsidRDefault="00036243" w:rsidP="00456FAE">
      <w:pPr>
        <w:jc w:val="left"/>
        <w:rPr>
          <w:rFonts w:ascii="ＭＳ ゴシック" w:eastAsia="ＭＳ ゴシック" w:hAnsi="ＭＳ ゴシック"/>
          <w:sz w:val="18"/>
        </w:rPr>
      </w:pPr>
      <w:r w:rsidRPr="00422F29">
        <w:rPr>
          <w:rFonts w:ascii="ＭＳ ゴシック" w:eastAsia="ＭＳ ゴシック" w:hAnsi="ＭＳ ゴシック" w:hint="eastAsia"/>
          <w:sz w:val="18"/>
        </w:rPr>
        <w:t xml:space="preserve">　　</w:t>
      </w:r>
      <w:r w:rsidR="00422F29">
        <w:rPr>
          <w:rFonts w:ascii="ＭＳ ゴシック" w:eastAsia="ＭＳ ゴシック" w:hAnsi="ＭＳ ゴシック" w:hint="eastAsia"/>
          <w:sz w:val="18"/>
        </w:rPr>
        <w:t xml:space="preserve">　　　</w:t>
      </w:r>
      <w:r w:rsidRPr="00422F29">
        <w:rPr>
          <w:rFonts w:ascii="ＭＳ ゴシック" w:eastAsia="ＭＳ ゴシック" w:hAnsi="ＭＳ ゴシック" w:hint="eastAsia"/>
          <w:sz w:val="18"/>
        </w:rPr>
        <w:t>※</w:t>
      </w:r>
      <w:r w:rsidR="00422F29" w:rsidRPr="00422F29">
        <w:rPr>
          <w:rFonts w:ascii="ＭＳ ゴシック" w:eastAsia="ＭＳ ゴシック" w:hAnsi="ＭＳ ゴシック" w:hint="eastAsia"/>
          <w:sz w:val="18"/>
        </w:rPr>
        <w:t xml:space="preserve">１　</w:t>
      </w:r>
      <w:r w:rsidR="00436B70">
        <w:rPr>
          <w:rFonts w:ascii="ＭＳ ゴシック" w:eastAsia="ＭＳ ゴシック" w:hAnsi="ＭＳ ゴシック" w:hint="eastAsia"/>
          <w:sz w:val="18"/>
        </w:rPr>
        <w:t>基本</w:t>
      </w:r>
      <w:r w:rsidRPr="00422F29">
        <w:rPr>
          <w:rFonts w:ascii="ＭＳ ゴシック" w:eastAsia="ＭＳ ゴシック" w:hAnsi="ＭＳ ゴシック" w:hint="eastAsia"/>
          <w:sz w:val="18"/>
        </w:rPr>
        <w:t>項目以外で取組</w:t>
      </w:r>
      <w:r w:rsidR="00310F8B" w:rsidRPr="00422F29">
        <w:rPr>
          <w:rFonts w:ascii="ＭＳ ゴシック" w:eastAsia="ＭＳ ゴシック" w:hAnsi="ＭＳ ゴシック" w:hint="eastAsia"/>
          <w:sz w:val="18"/>
        </w:rPr>
        <w:t>内容がある場合に記入する。</w:t>
      </w:r>
    </w:p>
    <w:p w:rsidR="00310F8B" w:rsidRDefault="00422F29" w:rsidP="00456FAE">
      <w:pPr>
        <w:jc w:val="left"/>
        <w:rPr>
          <w:rFonts w:ascii="ＭＳ ゴシック" w:eastAsia="ＭＳ ゴシック" w:hAnsi="ＭＳ ゴシック"/>
          <w:sz w:val="18"/>
        </w:rPr>
      </w:pPr>
      <w:r w:rsidRPr="00422F29">
        <w:rPr>
          <w:rFonts w:ascii="ＭＳ ゴシック" w:eastAsia="ＭＳ ゴシック" w:hAnsi="ＭＳ ゴシック" w:hint="eastAsia"/>
          <w:sz w:val="18"/>
        </w:rPr>
        <w:t xml:space="preserve">　　</w:t>
      </w:r>
      <w:r>
        <w:rPr>
          <w:rFonts w:ascii="ＭＳ ゴシック" w:eastAsia="ＭＳ ゴシック" w:hAnsi="ＭＳ ゴシック" w:hint="eastAsia"/>
          <w:sz w:val="18"/>
        </w:rPr>
        <w:t xml:space="preserve">　　　</w:t>
      </w:r>
      <w:r w:rsidRPr="00422F29">
        <w:rPr>
          <w:rFonts w:ascii="ＭＳ ゴシック" w:eastAsia="ＭＳ ゴシック" w:hAnsi="ＭＳ ゴシック" w:hint="eastAsia"/>
          <w:sz w:val="18"/>
        </w:rPr>
        <w:t>※２　作業期間が十分に確保されている場合を除く。</w:t>
      </w:r>
    </w:p>
    <w:p w:rsidR="00456FAE" w:rsidRPr="00456FAE" w:rsidRDefault="00456FAE" w:rsidP="00456FAE">
      <w:pPr>
        <w:jc w:val="left"/>
        <w:rPr>
          <w:rFonts w:ascii="ＭＳ ゴシック" w:eastAsia="ＭＳ ゴシック" w:hAnsi="ＭＳ ゴシック"/>
          <w:sz w:val="18"/>
        </w:rPr>
      </w:pPr>
    </w:p>
    <w:p w:rsidR="00310F8B" w:rsidRPr="00310F8B" w:rsidRDefault="00651E1A" w:rsidP="00456FAE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（４）緊急的な業務への</w:t>
      </w:r>
      <w:r w:rsidR="00310F8B" w:rsidRPr="00310F8B">
        <w:rPr>
          <w:rFonts w:ascii="ＭＳ ゴシック" w:eastAsia="ＭＳ ゴシック" w:hAnsi="ＭＳ ゴシック" w:hint="eastAsia"/>
          <w:b/>
        </w:rPr>
        <w:t>対処方法</w:t>
      </w:r>
      <w:r w:rsidR="00D145AC">
        <w:rPr>
          <w:rFonts w:ascii="ＭＳ ゴシック" w:eastAsia="ＭＳ ゴシック" w:hAnsi="ＭＳ ゴシック" w:hint="eastAsia"/>
          <w:b/>
        </w:rPr>
        <w:t>（実施要領第６</w:t>
      </w:r>
      <w:r>
        <w:rPr>
          <w:rFonts w:ascii="ＭＳ ゴシック" w:eastAsia="ＭＳ ゴシック" w:hAnsi="ＭＳ ゴシック" w:hint="eastAsia"/>
          <w:b/>
        </w:rPr>
        <w:t>関連）</w:t>
      </w:r>
    </w:p>
    <w:tbl>
      <w:tblPr>
        <w:tblStyle w:val="a3"/>
        <w:tblW w:w="0" w:type="auto"/>
        <w:tblInd w:w="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310F8B" w:rsidRPr="00422F29" w:rsidTr="00241360">
        <w:trPr>
          <w:trHeight w:val="1633"/>
        </w:trPr>
        <w:tc>
          <w:tcPr>
            <w:tcW w:w="9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F8B" w:rsidRPr="00422F29" w:rsidRDefault="00310F8B" w:rsidP="00456FAE">
            <w:pPr>
              <w:jc w:val="left"/>
              <w:rPr>
                <w:rFonts w:ascii="ＭＳ 明朝" w:eastAsia="ＭＳ 明朝" w:hAnsi="ＭＳ 明朝"/>
              </w:rPr>
            </w:pPr>
            <w:r w:rsidRPr="00422F29">
              <w:rPr>
                <w:rFonts w:ascii="ＭＳ 明朝" w:eastAsia="ＭＳ 明朝" w:hAnsi="ＭＳ 明朝" w:hint="eastAsia"/>
              </w:rPr>
              <w:t>（例）休日や夜間作業となる場合は，○○日以内に振り替える　など</w:t>
            </w:r>
          </w:p>
          <w:p w:rsidR="00310F8B" w:rsidRPr="00422F29" w:rsidRDefault="00310F8B" w:rsidP="00456FAE">
            <w:pPr>
              <w:jc w:val="left"/>
              <w:rPr>
                <w:rFonts w:ascii="ＭＳ 明朝" w:eastAsia="ＭＳ 明朝" w:hAnsi="ＭＳ 明朝"/>
              </w:rPr>
            </w:pPr>
          </w:p>
          <w:p w:rsidR="00456FAE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  <w:p w:rsidR="00456FAE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10F8B" w:rsidRPr="00241360" w:rsidRDefault="00310F8B" w:rsidP="00241360">
      <w:pPr>
        <w:jc w:val="left"/>
        <w:rPr>
          <w:rFonts w:ascii="ＭＳ 明朝" w:eastAsia="ＭＳ 明朝" w:hAnsi="ＭＳ 明朝"/>
        </w:rPr>
      </w:pPr>
    </w:p>
    <w:sectPr w:rsidR="00310F8B" w:rsidRPr="00241360" w:rsidSect="00456FAE">
      <w:pgSz w:w="11906" w:h="16838"/>
      <w:pgMar w:top="902" w:right="1106" w:bottom="539" w:left="1259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CB8" w:rsidRDefault="00A45CB8" w:rsidP="00310F8B">
      <w:r>
        <w:separator/>
      </w:r>
    </w:p>
  </w:endnote>
  <w:endnote w:type="continuationSeparator" w:id="0">
    <w:p w:rsidR="00A45CB8" w:rsidRDefault="00A45CB8" w:rsidP="0031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CB8" w:rsidRDefault="00A45CB8" w:rsidP="00310F8B">
      <w:r>
        <w:separator/>
      </w:r>
    </w:p>
  </w:footnote>
  <w:footnote w:type="continuationSeparator" w:id="0">
    <w:p w:rsidR="00A45CB8" w:rsidRDefault="00A45CB8" w:rsidP="00310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0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CE"/>
    <w:rsid w:val="00012101"/>
    <w:rsid w:val="000164DB"/>
    <w:rsid w:val="00036243"/>
    <w:rsid w:val="000C4A69"/>
    <w:rsid w:val="0010271C"/>
    <w:rsid w:val="001D6ED2"/>
    <w:rsid w:val="00241360"/>
    <w:rsid w:val="002905F0"/>
    <w:rsid w:val="002920DD"/>
    <w:rsid w:val="00310F8B"/>
    <w:rsid w:val="00325B6F"/>
    <w:rsid w:val="003515C6"/>
    <w:rsid w:val="00371C2F"/>
    <w:rsid w:val="00422F29"/>
    <w:rsid w:val="00436B70"/>
    <w:rsid w:val="00451DDC"/>
    <w:rsid w:val="00456FAE"/>
    <w:rsid w:val="00527C2A"/>
    <w:rsid w:val="0054788E"/>
    <w:rsid w:val="005653E7"/>
    <w:rsid w:val="00574AA0"/>
    <w:rsid w:val="00574F39"/>
    <w:rsid w:val="00651E1A"/>
    <w:rsid w:val="00757B5A"/>
    <w:rsid w:val="00795E91"/>
    <w:rsid w:val="007E69CE"/>
    <w:rsid w:val="007F058E"/>
    <w:rsid w:val="008B44D9"/>
    <w:rsid w:val="008F3A5C"/>
    <w:rsid w:val="009C5845"/>
    <w:rsid w:val="00A45CB8"/>
    <w:rsid w:val="00A70039"/>
    <w:rsid w:val="00B26EDE"/>
    <w:rsid w:val="00B925FC"/>
    <w:rsid w:val="00C00E9E"/>
    <w:rsid w:val="00CA2B1A"/>
    <w:rsid w:val="00CC1FF0"/>
    <w:rsid w:val="00D145AC"/>
    <w:rsid w:val="00D92405"/>
    <w:rsid w:val="00DD456E"/>
    <w:rsid w:val="00E477F6"/>
    <w:rsid w:val="00ED3A43"/>
    <w:rsid w:val="00F001B1"/>
    <w:rsid w:val="00FD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97C859-44F6-451B-B861-A4C8008A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F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0F8B"/>
  </w:style>
  <w:style w:type="paragraph" w:styleId="a6">
    <w:name w:val="footer"/>
    <w:basedOn w:val="a"/>
    <w:link w:val="a7"/>
    <w:uiPriority w:val="99"/>
    <w:unhideWhenUsed/>
    <w:rsid w:val="00310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0F8B"/>
  </w:style>
  <w:style w:type="paragraph" w:styleId="a8">
    <w:name w:val="Balloon Text"/>
    <w:basedOn w:val="a"/>
    <w:link w:val="a9"/>
    <w:uiPriority w:val="99"/>
    <w:semiHidden/>
    <w:unhideWhenUsed/>
    <w:rsid w:val="00310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F8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456F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幸輝</dc:creator>
  <cp:keywords/>
  <dc:description/>
  <cp:lastModifiedBy>矢澤 敏暢 [Toshinobu Yasawa]</cp:lastModifiedBy>
  <cp:revision>10</cp:revision>
  <cp:lastPrinted>2020-09-16T05:09:00Z</cp:lastPrinted>
  <dcterms:created xsi:type="dcterms:W3CDTF">2020-09-18T01:17:00Z</dcterms:created>
  <dcterms:modified xsi:type="dcterms:W3CDTF">2024-01-05T05:42:00Z</dcterms:modified>
</cp:coreProperties>
</file>